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98" w:rsidRPr="00830EC8" w:rsidRDefault="002D1998" w:rsidP="00D634BE">
      <w:pPr>
        <w:pStyle w:val="western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  <w:r w:rsidR="00830EC8">
        <w:rPr>
          <w:b/>
          <w:sz w:val="32"/>
          <w:szCs w:val="32"/>
        </w:rPr>
        <w:t>Детские шалости с огнем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Пожары, возникающие по причине детской шалости с огнем – явление, к сожалению, далеко не редкое. Финал таких пожаров может быть очень трагичным – гибель ребенка.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Почти все маленькие дети проявляют повышенный интерес к огню, не осознавая в полной мере его потенциальную опасность. В возрасте от трех до пяти лет дети в своих играх часто повторяют взрослых, имитируя их действия.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Бывают случаи, когда взрослые ввиду разных обстоятельств вынуждены оставлять детей на какое-то время без надзора.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i/>
          <w:iCs/>
          <w:sz w:val="28"/>
          <w:szCs w:val="28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 xml:space="preserve">Нередки случаи, когда шалость переходит в хулиганство. Ради развлечения ребята пускают с крыш домов и балконов горящие "самолетики", поджигают почтовые ящики, обшивки дверей квартир, бросают в </w:t>
      </w:r>
      <w:proofErr w:type="gramStart"/>
      <w:r w:rsidRPr="00D634BE">
        <w:rPr>
          <w:sz w:val="28"/>
          <w:szCs w:val="28"/>
        </w:rPr>
        <w:t>подъезды</w:t>
      </w:r>
      <w:proofErr w:type="gramEnd"/>
      <w:r w:rsidRPr="00D634BE">
        <w:rPr>
          <w:sz w:val="28"/>
          <w:szCs w:val="28"/>
        </w:rPr>
        <w:t xml:space="preserve"> зажженные дымовые шашки, совершенно не думая, к каким последствиям могут привести такие развлечения. 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 xml:space="preserve">Как правило, виноваты во всех этих </w:t>
      </w:r>
      <w:proofErr w:type="gramStart"/>
      <w:r w:rsidRPr="00D634BE">
        <w:rPr>
          <w:sz w:val="28"/>
          <w:szCs w:val="28"/>
        </w:rPr>
        <w:t>шалостях</w:t>
      </w:r>
      <w:proofErr w:type="gramEnd"/>
      <w:r w:rsidRPr="00D634BE">
        <w:rPr>
          <w:sz w:val="28"/>
          <w:szCs w:val="28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включать электроприборы.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b/>
          <w:bCs/>
          <w:i/>
          <w:iCs/>
          <w:sz w:val="28"/>
          <w:szCs w:val="28"/>
        </w:rPr>
        <w:t>Что нужно делать для того, чтобы избежать пожара от детской шалости с огнем: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 xml:space="preserve">- рассказывайте детям о </w:t>
      </w:r>
      <w:proofErr w:type="spellStart"/>
      <w:r w:rsidRPr="00D634BE">
        <w:rPr>
          <w:sz w:val="28"/>
          <w:szCs w:val="28"/>
        </w:rPr>
        <w:t>пожаробезопасном</w:t>
      </w:r>
      <w:proofErr w:type="spellEnd"/>
      <w:r w:rsidRPr="00D634BE">
        <w:rPr>
          <w:sz w:val="28"/>
          <w:szCs w:val="28"/>
        </w:rPr>
        <w:t xml:space="preserve"> поведении;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- будьте примером во всех ситуациях, связанных с соблюдением правил пожарной безопасности;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- не оставляйте спички в доступном для детей месте;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- не поручайте детям разжигать печи, газовые плиты, самостоятельно включать электробытовые приборы;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- уходя из дома, не оставляйте малолетних детей без присмотра взрослых;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- организуйте ребенку интересный досуг.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b/>
          <w:bCs/>
          <w:i/>
          <w:iCs/>
          <w:sz w:val="28"/>
          <w:szCs w:val="28"/>
        </w:rPr>
        <w:t>Научите ребенка правильным действиям при пожаре.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>Сообщить о пожаре взрослым или в пожарную охрану по единому телефону спасения «01».</w:t>
      </w:r>
    </w:p>
    <w:p w:rsidR="00D634BE" w:rsidRPr="00D634BE" w:rsidRDefault="00D634BE" w:rsidP="00D634BE">
      <w:pPr>
        <w:pStyle w:val="western"/>
        <w:rPr>
          <w:sz w:val="28"/>
          <w:szCs w:val="28"/>
        </w:rPr>
      </w:pPr>
      <w:r w:rsidRPr="00D634BE">
        <w:rPr>
          <w:sz w:val="28"/>
          <w:szCs w:val="28"/>
        </w:rPr>
        <w:t xml:space="preserve">Очень важно, чтобы дети запомнили эти советы. Личным примером учите, детей соблюдению привил пожарной безопасности. </w:t>
      </w:r>
      <w:r w:rsidR="002D1998">
        <w:rPr>
          <w:sz w:val="28"/>
          <w:szCs w:val="28"/>
        </w:rPr>
        <w:t>С</w:t>
      </w:r>
      <w:r w:rsidRPr="00D634BE">
        <w:rPr>
          <w:sz w:val="28"/>
          <w:szCs w:val="28"/>
        </w:rPr>
        <w:t>охранит</w:t>
      </w:r>
      <w:r w:rsidR="002D1998">
        <w:rPr>
          <w:sz w:val="28"/>
          <w:szCs w:val="28"/>
        </w:rPr>
        <w:t>е в безопасности</w:t>
      </w:r>
      <w:r w:rsidRPr="00D634BE">
        <w:rPr>
          <w:sz w:val="28"/>
          <w:szCs w:val="28"/>
        </w:rPr>
        <w:t xml:space="preserve"> свой дом, имущество и самое дорогое – жизнь ребенка.</w:t>
      </w:r>
    </w:p>
    <w:p w:rsidR="00A02CAF" w:rsidRDefault="002D1998" w:rsidP="002D1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ОНД Волховского района</w:t>
      </w:r>
    </w:p>
    <w:p w:rsidR="002D1998" w:rsidRPr="00D634BE" w:rsidRDefault="00830EC8" w:rsidP="002D1998">
      <w:pPr>
        <w:tabs>
          <w:tab w:val="left" w:pos="6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</w:t>
      </w:r>
      <w:r w:rsidR="002D1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998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2D1998">
        <w:rPr>
          <w:rFonts w:ascii="Times New Roman" w:hAnsi="Times New Roman" w:cs="Times New Roman"/>
          <w:sz w:val="28"/>
          <w:szCs w:val="28"/>
        </w:rPr>
        <w:t>. службы</w:t>
      </w:r>
      <w:r w:rsidR="002D19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Е.А. Шитова</w:t>
      </w:r>
    </w:p>
    <w:sectPr w:rsidR="002D1998" w:rsidRPr="00D6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E6"/>
    <w:rsid w:val="000344E6"/>
    <w:rsid w:val="002D1998"/>
    <w:rsid w:val="00830EC8"/>
    <w:rsid w:val="00A02CAF"/>
    <w:rsid w:val="00D6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6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6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ничей</dc:creator>
  <cp:keywords/>
  <dc:description/>
  <cp:lastModifiedBy>ничей</cp:lastModifiedBy>
  <cp:revision>3</cp:revision>
  <dcterms:created xsi:type="dcterms:W3CDTF">2015-08-18T06:40:00Z</dcterms:created>
  <dcterms:modified xsi:type="dcterms:W3CDTF">2016-08-02T07:21:00Z</dcterms:modified>
</cp:coreProperties>
</file>